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BB2" w:rsidRPr="00200862" w:rsidRDefault="00DB6AA4" w:rsidP="00524646">
      <w:pPr>
        <w:ind w:right="-569"/>
        <w:jc w:val="center"/>
        <w:rPr>
          <w:rFonts w:ascii="Arial" w:hAnsi="Arial" w:cs="Arial"/>
          <w:sz w:val="24"/>
        </w:rPr>
      </w:pPr>
      <w:r w:rsidRPr="00DB6AA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.4pt;width:113.1pt;height:64.4pt;z-index:251657216;mso-wrap-distance-left:9.05pt;mso-wrap-distance-right:9.05pt" filled="t">
            <v:fill color2="black"/>
            <v:imagedata r:id="rId6" o:title=""/>
            <w10:wrap type="square"/>
          </v:shape>
          <o:OLEObject Type="Embed" ProgID="Word.Picture.8" ShapeID="_x0000_s1026" DrawAspect="Content" ObjectID="_1514823609" r:id="rId7"/>
        </w:pict>
      </w:r>
      <w:r w:rsidR="001F4253" w:rsidRPr="00200862">
        <w:rPr>
          <w:rFonts w:ascii="Arial" w:hAnsi="Arial" w:cs="Arial"/>
          <w:sz w:val="44"/>
        </w:rPr>
        <w:t xml:space="preserve">Stichting  </w:t>
      </w:r>
      <w:r w:rsidR="00200862">
        <w:rPr>
          <w:rFonts w:ascii="Arial" w:hAnsi="Arial" w:cs="Arial"/>
          <w:sz w:val="44"/>
        </w:rPr>
        <w:t xml:space="preserve"> </w:t>
      </w:r>
      <w:r w:rsidR="00524646">
        <w:rPr>
          <w:rFonts w:ascii="Arial" w:hAnsi="Arial" w:cs="Arial"/>
          <w:sz w:val="44"/>
        </w:rPr>
        <w:t xml:space="preserve"> </w:t>
      </w:r>
      <w:r w:rsidR="00200862">
        <w:rPr>
          <w:rFonts w:ascii="Arial" w:hAnsi="Arial" w:cs="Arial"/>
          <w:sz w:val="44"/>
        </w:rPr>
        <w:t xml:space="preserve"> </w:t>
      </w:r>
      <w:r w:rsidR="00524646">
        <w:rPr>
          <w:rFonts w:ascii="Arial" w:hAnsi="Arial" w:cs="Arial"/>
          <w:sz w:val="44"/>
        </w:rPr>
        <w:t xml:space="preserve"> </w:t>
      </w:r>
      <w:r w:rsidR="001F4253" w:rsidRPr="00200862">
        <w:rPr>
          <w:rFonts w:ascii="Arial" w:hAnsi="Arial" w:cs="Arial"/>
          <w:sz w:val="44"/>
        </w:rPr>
        <w:t xml:space="preserve">   Wijkraad  </w:t>
      </w:r>
      <w:r w:rsidR="00524646">
        <w:rPr>
          <w:rFonts w:ascii="Arial" w:hAnsi="Arial" w:cs="Arial"/>
          <w:sz w:val="44"/>
        </w:rPr>
        <w:t xml:space="preserve"> </w:t>
      </w:r>
      <w:r w:rsidR="001F4253" w:rsidRPr="00200862">
        <w:rPr>
          <w:rFonts w:ascii="Arial" w:hAnsi="Arial" w:cs="Arial"/>
          <w:sz w:val="44"/>
        </w:rPr>
        <w:t xml:space="preserve"> </w:t>
      </w:r>
      <w:r w:rsidR="00524646">
        <w:rPr>
          <w:rFonts w:ascii="Arial" w:hAnsi="Arial" w:cs="Arial"/>
          <w:sz w:val="44"/>
        </w:rPr>
        <w:t xml:space="preserve"> </w:t>
      </w:r>
      <w:r w:rsidR="001F4253" w:rsidRPr="00200862">
        <w:rPr>
          <w:rFonts w:ascii="Arial" w:hAnsi="Arial" w:cs="Arial"/>
          <w:sz w:val="44"/>
        </w:rPr>
        <w:t xml:space="preserve">   ‘t Oldhof</w:t>
      </w:r>
    </w:p>
    <w:p w:rsidR="00524646" w:rsidRDefault="001F4253" w:rsidP="00524646">
      <w:pPr>
        <w:ind w:right="-569"/>
        <w:rPr>
          <w:rFonts w:ascii="Arial" w:hAnsi="Arial" w:cs="Arial"/>
        </w:rPr>
      </w:pPr>
      <w:r w:rsidRPr="00524646">
        <w:rPr>
          <w:rFonts w:ascii="Arial" w:hAnsi="Arial" w:cs="Arial"/>
          <w:sz w:val="24"/>
          <w:u w:val="single"/>
        </w:rPr>
        <w:t>Secr.:</w:t>
      </w:r>
      <w:r w:rsidRPr="00200862">
        <w:rPr>
          <w:rFonts w:ascii="Arial" w:hAnsi="Arial" w:cs="Arial"/>
          <w:sz w:val="24"/>
        </w:rPr>
        <w:t xml:space="preserve"> Ter Kuilerstraat 11</w:t>
      </w:r>
      <w:r w:rsidR="00567F15">
        <w:rPr>
          <w:rFonts w:ascii="Arial" w:hAnsi="Arial" w:cs="Arial"/>
          <w:sz w:val="24"/>
        </w:rPr>
        <w:t xml:space="preserve"> </w:t>
      </w:r>
      <w:r w:rsidRPr="00200862">
        <w:rPr>
          <w:rFonts w:ascii="Arial" w:hAnsi="Arial" w:cs="Arial"/>
          <w:sz w:val="24"/>
        </w:rPr>
        <w:t xml:space="preserve">          </w:t>
      </w:r>
      <w:r w:rsidR="00200862" w:rsidRPr="00200862">
        <w:rPr>
          <w:rFonts w:ascii="Arial" w:hAnsi="Arial" w:cs="Arial"/>
          <w:sz w:val="24"/>
        </w:rPr>
        <w:t xml:space="preserve"> </w:t>
      </w:r>
      <w:r w:rsidR="00524646">
        <w:rPr>
          <w:rFonts w:ascii="Arial" w:hAnsi="Arial" w:cs="Arial"/>
          <w:sz w:val="24"/>
        </w:rPr>
        <w:t xml:space="preserve">         </w:t>
      </w:r>
      <w:r w:rsidR="00200862" w:rsidRPr="00200862">
        <w:rPr>
          <w:rFonts w:ascii="Arial" w:hAnsi="Arial" w:cs="Arial"/>
          <w:sz w:val="24"/>
        </w:rPr>
        <w:t xml:space="preserve">        </w:t>
      </w:r>
      <w:r w:rsidRPr="00200862">
        <w:rPr>
          <w:rFonts w:ascii="Arial" w:hAnsi="Arial" w:cs="Arial"/>
          <w:sz w:val="24"/>
        </w:rPr>
        <w:t xml:space="preserve">   </w:t>
      </w:r>
      <w:r w:rsidR="00200862" w:rsidRPr="00200862">
        <w:rPr>
          <w:rFonts w:ascii="Arial" w:hAnsi="Arial" w:cs="Arial"/>
          <w:sz w:val="24"/>
        </w:rPr>
        <w:t xml:space="preserve"> </w:t>
      </w:r>
      <w:r w:rsidRPr="00200862">
        <w:rPr>
          <w:rFonts w:ascii="Arial" w:hAnsi="Arial" w:cs="Arial"/>
          <w:sz w:val="24"/>
        </w:rPr>
        <w:t xml:space="preserve">   </w:t>
      </w:r>
      <w:hyperlink r:id="rId8" w:history="1">
        <w:r w:rsidRPr="00200862">
          <w:rPr>
            <w:rStyle w:val="Hyperlink"/>
            <w:rFonts w:ascii="Arial" w:hAnsi="Arial" w:cs="Arial"/>
            <w:color w:val="auto"/>
            <w:sz w:val="24"/>
          </w:rPr>
          <w:t>www.oldhofborne.nl</w:t>
        </w:r>
      </w:hyperlink>
    </w:p>
    <w:p w:rsidR="005E4BB2" w:rsidRPr="00200862" w:rsidRDefault="00524646" w:rsidP="00524646">
      <w:pPr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F4253" w:rsidRPr="00200862">
        <w:rPr>
          <w:rFonts w:ascii="Arial" w:hAnsi="Arial" w:cs="Arial"/>
          <w:sz w:val="24"/>
        </w:rPr>
        <w:t xml:space="preserve">7621 XN </w:t>
      </w:r>
      <w:proofErr w:type="spellStart"/>
      <w:r w:rsidR="001F4253" w:rsidRPr="00200862">
        <w:rPr>
          <w:rFonts w:ascii="Arial" w:hAnsi="Arial" w:cs="Arial"/>
          <w:sz w:val="24"/>
        </w:rPr>
        <w:t>Borne</w:t>
      </w:r>
      <w:proofErr w:type="spellEnd"/>
      <w:r w:rsidR="001F4253" w:rsidRPr="00200862">
        <w:rPr>
          <w:rFonts w:ascii="Arial" w:hAnsi="Arial" w:cs="Arial"/>
          <w:sz w:val="24"/>
        </w:rPr>
        <w:t xml:space="preserve">     </w:t>
      </w:r>
      <w:r w:rsidR="00567F15">
        <w:rPr>
          <w:rFonts w:ascii="Arial" w:hAnsi="Arial" w:cs="Arial"/>
          <w:sz w:val="24"/>
        </w:rPr>
        <w:t xml:space="preserve"> </w:t>
      </w:r>
      <w:r w:rsidR="001F4253" w:rsidRPr="0020086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</w:t>
      </w:r>
      <w:r w:rsidR="001F4253" w:rsidRPr="00200862">
        <w:rPr>
          <w:rFonts w:ascii="Arial" w:hAnsi="Arial" w:cs="Arial"/>
          <w:sz w:val="24"/>
        </w:rPr>
        <w:t xml:space="preserve">            </w:t>
      </w:r>
      <w:r w:rsidR="00200862" w:rsidRPr="00200862">
        <w:rPr>
          <w:rFonts w:ascii="Arial" w:hAnsi="Arial" w:cs="Arial"/>
          <w:sz w:val="24"/>
        </w:rPr>
        <w:t xml:space="preserve">        </w:t>
      </w:r>
      <w:r w:rsidR="001F4253" w:rsidRPr="00200862">
        <w:rPr>
          <w:rFonts w:ascii="Arial" w:hAnsi="Arial" w:cs="Arial"/>
          <w:sz w:val="24"/>
        </w:rPr>
        <w:t xml:space="preserve"> ABN AMRO </w:t>
      </w:r>
      <w:proofErr w:type="spellStart"/>
      <w:r w:rsidR="001F4253" w:rsidRPr="00200862">
        <w:rPr>
          <w:rFonts w:ascii="Arial" w:hAnsi="Arial" w:cs="Arial"/>
          <w:sz w:val="24"/>
        </w:rPr>
        <w:t>Borne</w:t>
      </w:r>
      <w:proofErr w:type="spellEnd"/>
      <w:r w:rsidR="0063485E">
        <w:rPr>
          <w:rFonts w:ascii="Arial" w:hAnsi="Arial" w:cs="Arial"/>
          <w:sz w:val="24"/>
        </w:rPr>
        <w:t>/</w:t>
      </w:r>
    </w:p>
    <w:p w:rsidR="005E4BB2" w:rsidRDefault="001F4253" w:rsidP="00524646">
      <w:pPr>
        <w:ind w:right="-569"/>
        <w:rPr>
          <w:i/>
          <w:sz w:val="22"/>
        </w:rPr>
      </w:pPr>
      <w:r w:rsidRPr="00200862">
        <w:rPr>
          <w:rFonts w:ascii="Arial" w:hAnsi="Arial" w:cs="Arial"/>
          <w:sz w:val="24"/>
        </w:rPr>
        <w:t xml:space="preserve">    </w:t>
      </w:r>
      <w:r w:rsidR="00567F15">
        <w:rPr>
          <w:rFonts w:ascii="Arial" w:hAnsi="Arial" w:cs="Arial"/>
          <w:sz w:val="24"/>
        </w:rPr>
        <w:t xml:space="preserve"> </w:t>
      </w:r>
      <w:r w:rsidRPr="00200862">
        <w:rPr>
          <w:rFonts w:ascii="Arial" w:hAnsi="Arial" w:cs="Arial"/>
          <w:sz w:val="24"/>
        </w:rPr>
        <w:t xml:space="preserve">      Tel.: 074-2669221      </w:t>
      </w:r>
      <w:r w:rsidR="00524646">
        <w:rPr>
          <w:rFonts w:ascii="Arial" w:hAnsi="Arial" w:cs="Arial"/>
          <w:sz w:val="24"/>
        </w:rPr>
        <w:t xml:space="preserve">         </w:t>
      </w:r>
      <w:r w:rsidRPr="00200862">
        <w:rPr>
          <w:rFonts w:ascii="Arial" w:hAnsi="Arial" w:cs="Arial"/>
          <w:sz w:val="24"/>
        </w:rPr>
        <w:t xml:space="preserve"> </w:t>
      </w:r>
      <w:r w:rsidR="00567F15">
        <w:rPr>
          <w:rFonts w:ascii="Arial" w:hAnsi="Arial" w:cs="Arial"/>
          <w:sz w:val="24"/>
        </w:rPr>
        <w:t xml:space="preserve">          </w:t>
      </w:r>
      <w:r w:rsidR="00200862" w:rsidRPr="00200862">
        <w:rPr>
          <w:rFonts w:ascii="Arial" w:hAnsi="Arial" w:cs="Arial"/>
          <w:sz w:val="24"/>
        </w:rPr>
        <w:t>NL48 ABNA</w:t>
      </w:r>
      <w:r w:rsidRPr="00200862">
        <w:rPr>
          <w:rFonts w:ascii="Arial" w:hAnsi="Arial" w:cs="Arial"/>
          <w:sz w:val="24"/>
        </w:rPr>
        <w:t xml:space="preserve"> 42.64.01.123</w:t>
      </w:r>
    </w:p>
    <w:p w:rsidR="005E4BB2" w:rsidRDefault="001F4253">
      <w:r>
        <w:rPr>
          <w:i/>
          <w:sz w:val="22"/>
        </w:rPr>
        <w:t>__________________________________________________________________________________</w:t>
      </w:r>
    </w:p>
    <w:p w:rsidR="005E4BB2" w:rsidRDefault="00567F15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129540</wp:posOffset>
            </wp:positionV>
            <wp:extent cx="2143125" cy="3058160"/>
            <wp:effectExtent l="19050" t="19050" r="28575" b="27940"/>
            <wp:wrapSquare wrapText="bothSides"/>
            <wp:docPr id="4" name="Afbeelding 4" descr="D:\Data\Afbeeldingen\Kerk%20Bo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Afbeeldingen\Kerk%20Bor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58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E4BB2" w:rsidRPr="0063485E" w:rsidRDefault="005E4BB2">
      <w:pPr>
        <w:rPr>
          <w:sz w:val="24"/>
          <w:szCs w:val="24"/>
          <w:lang w:eastAsia="en-GB"/>
        </w:rPr>
      </w:pPr>
    </w:p>
    <w:p w:rsidR="005E4BB2" w:rsidRPr="00200862" w:rsidRDefault="001F4253">
      <w:pPr>
        <w:rPr>
          <w:rFonts w:ascii="Arial" w:hAnsi="Arial" w:cs="Arial"/>
          <w:sz w:val="24"/>
          <w:szCs w:val="24"/>
        </w:rPr>
      </w:pPr>
      <w:r w:rsidRPr="00200862">
        <w:rPr>
          <w:rFonts w:ascii="Arial" w:hAnsi="Arial" w:cs="Arial"/>
          <w:sz w:val="24"/>
          <w:szCs w:val="24"/>
        </w:rPr>
        <w:t>Beste buurtbewoners,</w:t>
      </w:r>
    </w:p>
    <w:p w:rsidR="005E4BB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 xml:space="preserve">Afgelopen jaren waren de winterwandeltochten een </w:t>
      </w:r>
      <w:r w:rsidR="00073120">
        <w:rPr>
          <w:rFonts w:ascii="Arial" w:hAnsi="Arial" w:cs="Arial"/>
          <w:szCs w:val="24"/>
        </w:rPr>
        <w:t xml:space="preserve">enorm </w:t>
      </w:r>
      <w:r w:rsidRPr="00200862">
        <w:rPr>
          <w:rFonts w:ascii="Arial" w:hAnsi="Arial" w:cs="Arial"/>
          <w:szCs w:val="24"/>
        </w:rPr>
        <w:t>succes. Een groot</w:t>
      </w:r>
      <w:r w:rsidR="00200862" w:rsidRPr="00200862">
        <w:rPr>
          <w:rFonts w:ascii="Arial" w:hAnsi="Arial" w:cs="Arial"/>
          <w:szCs w:val="24"/>
        </w:rPr>
        <w:t xml:space="preserve"> </w:t>
      </w:r>
      <w:r w:rsidRPr="00200862">
        <w:rPr>
          <w:rFonts w:ascii="Arial" w:hAnsi="Arial" w:cs="Arial"/>
          <w:szCs w:val="24"/>
        </w:rPr>
        <w:t>deel van de omgeving rondom Borne hebben wij inmiddels bewandeld.</w:t>
      </w:r>
    </w:p>
    <w:p w:rsidR="00C3378A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Dit jaar gaan wij tijdens de winterwandeling</w:t>
      </w:r>
      <w:r w:rsidR="00C3378A" w:rsidRPr="00C3378A">
        <w:rPr>
          <w:rFonts w:ascii="Arial" w:hAnsi="Arial" w:cs="Arial"/>
          <w:szCs w:val="24"/>
        </w:rPr>
        <w:t xml:space="preserve"> </w:t>
      </w:r>
      <w:r w:rsidR="00C3378A" w:rsidRPr="00200862">
        <w:rPr>
          <w:rFonts w:ascii="Arial" w:hAnsi="Arial" w:cs="Arial"/>
          <w:szCs w:val="24"/>
        </w:rPr>
        <w:t>Oud Borne verkennen</w:t>
      </w:r>
      <w:r w:rsidRPr="00200862">
        <w:rPr>
          <w:rFonts w:ascii="Arial" w:hAnsi="Arial" w:cs="Arial"/>
          <w:szCs w:val="24"/>
        </w:rPr>
        <w:t>, onder begeleiding van en</w:t>
      </w:r>
      <w:r w:rsidR="00200862" w:rsidRPr="00200862">
        <w:rPr>
          <w:rFonts w:ascii="Arial" w:hAnsi="Arial" w:cs="Arial"/>
          <w:szCs w:val="24"/>
        </w:rPr>
        <w:t xml:space="preserve">kele </w:t>
      </w:r>
      <w:r w:rsidRPr="00200862">
        <w:rPr>
          <w:rFonts w:ascii="Arial" w:hAnsi="Arial" w:cs="Arial"/>
          <w:szCs w:val="24"/>
        </w:rPr>
        <w:t>gids</w:t>
      </w:r>
      <w:r w:rsidR="00200862" w:rsidRPr="00200862">
        <w:rPr>
          <w:rFonts w:ascii="Arial" w:hAnsi="Arial" w:cs="Arial"/>
          <w:szCs w:val="24"/>
        </w:rPr>
        <w:t>en</w:t>
      </w:r>
      <w:r w:rsidRPr="00200862">
        <w:rPr>
          <w:rFonts w:ascii="Arial" w:hAnsi="Arial" w:cs="Arial"/>
          <w:szCs w:val="24"/>
        </w:rPr>
        <w:t>.</w:t>
      </w: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Gedurende de rondleiding vertel</w:t>
      </w:r>
      <w:r w:rsidR="00200862" w:rsidRPr="00200862">
        <w:rPr>
          <w:rFonts w:ascii="Arial" w:hAnsi="Arial" w:cs="Arial"/>
          <w:szCs w:val="24"/>
        </w:rPr>
        <w:t>len</w:t>
      </w:r>
      <w:r w:rsidRPr="00200862">
        <w:rPr>
          <w:rFonts w:ascii="Arial" w:hAnsi="Arial" w:cs="Arial"/>
          <w:szCs w:val="24"/>
        </w:rPr>
        <w:t xml:space="preserve"> de gids</w:t>
      </w:r>
      <w:r w:rsidR="00200862" w:rsidRPr="00200862">
        <w:rPr>
          <w:rFonts w:ascii="Arial" w:hAnsi="Arial" w:cs="Arial"/>
          <w:szCs w:val="24"/>
        </w:rPr>
        <w:t>en</w:t>
      </w:r>
      <w:r w:rsidRPr="00200862">
        <w:rPr>
          <w:rFonts w:ascii="Arial" w:hAnsi="Arial" w:cs="Arial"/>
          <w:szCs w:val="24"/>
        </w:rPr>
        <w:t xml:space="preserve"> over de historie van het oude centrum van </w:t>
      </w:r>
      <w:r w:rsidR="00073120">
        <w:rPr>
          <w:rFonts w:ascii="Arial" w:hAnsi="Arial" w:cs="Arial"/>
          <w:szCs w:val="24"/>
        </w:rPr>
        <w:t>ons mooie</w:t>
      </w:r>
      <w:r w:rsidRPr="00200862">
        <w:rPr>
          <w:rFonts w:ascii="Arial" w:hAnsi="Arial" w:cs="Arial"/>
          <w:szCs w:val="24"/>
        </w:rPr>
        <w:t xml:space="preserve"> dorp.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Bij deze nodigt de wijkraad iedereen uit voor deze gezellige middag</w:t>
      </w:r>
      <w:r w:rsidR="00200862" w:rsidRPr="00200862">
        <w:rPr>
          <w:rFonts w:ascii="Arial" w:hAnsi="Arial" w:cs="Arial"/>
          <w:szCs w:val="24"/>
        </w:rPr>
        <w:t xml:space="preserve"> </w:t>
      </w:r>
      <w:r w:rsidRPr="00200862">
        <w:rPr>
          <w:rFonts w:ascii="Arial" w:hAnsi="Arial" w:cs="Arial"/>
          <w:szCs w:val="24"/>
        </w:rPr>
        <w:t>op zondag 31 januari aanstaande van 13.30 uur tot ongeveer 18.00 uur.</w:t>
      </w:r>
      <w:r w:rsidR="00200862" w:rsidRPr="00200862">
        <w:rPr>
          <w:rFonts w:ascii="Arial" w:hAnsi="Arial" w:cs="Arial"/>
          <w:szCs w:val="24"/>
        </w:rPr>
        <w:t xml:space="preserve"> </w:t>
      </w:r>
      <w:r w:rsidRPr="00200862">
        <w:rPr>
          <w:rFonts w:ascii="Arial" w:hAnsi="Arial" w:cs="Arial"/>
          <w:szCs w:val="24"/>
        </w:rPr>
        <w:t>We starten dit jaar vanaf de Martina blokhut in Borne (Esstraat)</w:t>
      </w:r>
      <w:r w:rsidR="00200862" w:rsidRPr="00200862">
        <w:rPr>
          <w:rFonts w:ascii="Arial" w:hAnsi="Arial" w:cs="Arial"/>
          <w:szCs w:val="24"/>
        </w:rPr>
        <w:t xml:space="preserve">. </w:t>
      </w:r>
      <w:r w:rsidRPr="00200862">
        <w:rPr>
          <w:rFonts w:ascii="Arial" w:hAnsi="Arial" w:cs="Arial"/>
          <w:szCs w:val="24"/>
        </w:rPr>
        <w:t>Hier sluiten we de wandeling ook a</w:t>
      </w:r>
      <w:r w:rsidR="0063485E">
        <w:rPr>
          <w:rFonts w:ascii="Arial" w:hAnsi="Arial" w:cs="Arial"/>
          <w:szCs w:val="24"/>
        </w:rPr>
        <w:t>f, met een maaltijdsoep.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 xml:space="preserve">U wordt verzocht om op eigen gelegenheid naar de Martina blokhut te gaan. Om 13.30 </w:t>
      </w:r>
      <w:r w:rsidR="00200862">
        <w:rPr>
          <w:rFonts w:ascii="Arial" w:hAnsi="Arial" w:cs="Arial"/>
          <w:szCs w:val="24"/>
        </w:rPr>
        <w:t>u</w:t>
      </w:r>
      <w:r w:rsidRPr="00200862">
        <w:rPr>
          <w:rFonts w:ascii="Arial" w:hAnsi="Arial" w:cs="Arial"/>
          <w:szCs w:val="24"/>
        </w:rPr>
        <w:t xml:space="preserve">ur staat daar koffie en thee klaar en zullen wij gezamenlijk vertrekken naar het startpunt van de wandeltocht. </w:t>
      </w: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 xml:space="preserve">Indien de weersomstandigheden te slecht zijn, wordt de invulling van de middag </w:t>
      </w:r>
      <w:r w:rsidR="00073120">
        <w:rPr>
          <w:rFonts w:ascii="Arial" w:hAnsi="Arial" w:cs="Arial"/>
          <w:szCs w:val="24"/>
        </w:rPr>
        <w:t>aangepast/</w:t>
      </w:r>
      <w:r w:rsidRPr="00200862">
        <w:rPr>
          <w:rFonts w:ascii="Arial" w:hAnsi="Arial" w:cs="Arial"/>
          <w:szCs w:val="24"/>
        </w:rPr>
        <w:t>gewijzigd.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Om de kosten enigszins te drukken vragen wij een geringe bijdrage van € 10,00,- per volwassene en € 2,50 per kind.</w:t>
      </w: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Deze bijdrage kunt u voldoen op 31 januari 2016, vóór aanvang van de middag bij de penningmeester van de wijkraad.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 w:rsidP="00200862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 xml:space="preserve">Doen jullie mee, vul dan het onderstaande antwoordstrookje in en lever dit in voor </w:t>
      </w:r>
      <w:r w:rsidRPr="00200862">
        <w:rPr>
          <w:rFonts w:ascii="Arial" w:hAnsi="Arial" w:cs="Arial"/>
          <w:b/>
          <w:szCs w:val="24"/>
        </w:rPr>
        <w:t xml:space="preserve">vrijdag 22 januari 2016 </w:t>
      </w:r>
      <w:r w:rsidRPr="00200862">
        <w:rPr>
          <w:rFonts w:ascii="Arial" w:hAnsi="Arial" w:cs="Arial"/>
          <w:szCs w:val="24"/>
        </w:rPr>
        <w:t>bij Annie Mulder, Beerninksweg 26.</w:t>
      </w:r>
    </w:p>
    <w:p w:rsidR="005E4BB2" w:rsidRDefault="001F4253">
      <w:pPr>
        <w:pStyle w:val="Voettekst"/>
        <w:rPr>
          <w:rFonts w:ascii="Arial" w:hAnsi="Arial" w:cs="Arial"/>
          <w:sz w:val="24"/>
          <w:szCs w:val="24"/>
        </w:rPr>
      </w:pPr>
      <w:r w:rsidRPr="00200862">
        <w:rPr>
          <w:rFonts w:ascii="Arial" w:hAnsi="Arial" w:cs="Arial"/>
          <w:sz w:val="24"/>
          <w:szCs w:val="24"/>
        </w:rPr>
        <w:t>Hopelijk kunnen we veel wijkbewoners begroeten op zondag 31 januari.</w:t>
      </w:r>
      <w:bookmarkStart w:id="0" w:name="_GoBack"/>
      <w:bookmarkEnd w:id="0"/>
      <w:r w:rsidRPr="00200862">
        <w:rPr>
          <w:rFonts w:ascii="Arial" w:hAnsi="Arial" w:cs="Arial"/>
          <w:sz w:val="24"/>
          <w:szCs w:val="24"/>
        </w:rPr>
        <w:br/>
      </w:r>
    </w:p>
    <w:p w:rsidR="00073120" w:rsidRPr="00200862" w:rsidRDefault="00073120">
      <w:pPr>
        <w:pStyle w:val="Voettekst"/>
        <w:rPr>
          <w:rFonts w:ascii="Arial" w:hAnsi="Arial" w:cs="Arial"/>
          <w:sz w:val="24"/>
          <w:szCs w:val="24"/>
        </w:rPr>
      </w:pPr>
    </w:p>
    <w:p w:rsidR="005E4BB2" w:rsidRPr="00200862" w:rsidRDefault="001F4253">
      <w:pPr>
        <w:pStyle w:val="Voettekst"/>
        <w:rPr>
          <w:rFonts w:ascii="Arial" w:hAnsi="Arial" w:cs="Arial"/>
          <w:sz w:val="24"/>
          <w:szCs w:val="24"/>
        </w:rPr>
      </w:pPr>
      <w:r w:rsidRPr="00200862">
        <w:rPr>
          <w:rFonts w:ascii="Arial" w:hAnsi="Arial" w:cs="Arial"/>
          <w:sz w:val="24"/>
          <w:szCs w:val="24"/>
        </w:rPr>
        <w:t xml:space="preserve">Opgave kan ook middels een email naar: </w:t>
      </w:r>
      <w:hyperlink r:id="rId10" w:history="1">
        <w:r w:rsidRPr="00200862">
          <w:rPr>
            <w:rStyle w:val="Hyperlink"/>
            <w:rFonts w:ascii="Arial" w:hAnsi="Arial" w:cs="Arial"/>
            <w:color w:val="auto"/>
            <w:sz w:val="24"/>
            <w:szCs w:val="24"/>
          </w:rPr>
          <w:t>jgmmulder@home.nl</w:t>
        </w:r>
      </w:hyperlink>
      <w:r w:rsidRPr="00200862">
        <w:rPr>
          <w:rFonts w:ascii="Arial" w:hAnsi="Arial" w:cs="Arial"/>
          <w:sz w:val="24"/>
          <w:szCs w:val="24"/>
        </w:rPr>
        <w:t xml:space="preserve"> 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  <w:u w:val="single"/>
        </w:rPr>
        <w:t>Wij doen mee,</w:t>
      </w:r>
      <w:r w:rsidRPr="00200862">
        <w:rPr>
          <w:rFonts w:ascii="Arial" w:hAnsi="Arial" w:cs="Arial"/>
          <w:szCs w:val="24"/>
        </w:rPr>
        <w:tab/>
        <w:t>Familie</w:t>
      </w:r>
      <w:r w:rsidRPr="00200862">
        <w:rPr>
          <w:rFonts w:ascii="Arial" w:hAnsi="Arial" w:cs="Arial"/>
          <w:szCs w:val="24"/>
        </w:rPr>
        <w:tab/>
      </w:r>
      <w:r w:rsidR="00200862">
        <w:rPr>
          <w:rFonts w:ascii="Arial" w:hAnsi="Arial" w:cs="Arial"/>
          <w:szCs w:val="24"/>
        </w:rPr>
        <w:tab/>
      </w:r>
      <w:r w:rsidRPr="00200862">
        <w:rPr>
          <w:rFonts w:ascii="Arial" w:hAnsi="Arial" w:cs="Arial"/>
          <w:szCs w:val="24"/>
        </w:rPr>
        <w:tab/>
        <w:t>: …………………………………………..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ind w:left="1416" w:firstLine="708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Adres</w:t>
      </w:r>
      <w:r w:rsidRPr="00200862">
        <w:rPr>
          <w:rFonts w:ascii="Arial" w:hAnsi="Arial" w:cs="Arial"/>
          <w:szCs w:val="24"/>
        </w:rPr>
        <w:tab/>
      </w:r>
      <w:r w:rsidRPr="00200862">
        <w:rPr>
          <w:rFonts w:ascii="Arial" w:hAnsi="Arial" w:cs="Arial"/>
          <w:szCs w:val="24"/>
        </w:rPr>
        <w:tab/>
      </w:r>
      <w:r w:rsidR="00200862">
        <w:rPr>
          <w:rFonts w:ascii="Arial" w:hAnsi="Arial" w:cs="Arial"/>
          <w:szCs w:val="24"/>
        </w:rPr>
        <w:tab/>
      </w:r>
      <w:r w:rsidRPr="00200862">
        <w:rPr>
          <w:rFonts w:ascii="Arial" w:hAnsi="Arial" w:cs="Arial"/>
          <w:szCs w:val="24"/>
        </w:rPr>
        <w:tab/>
        <w:t>: …………………………………………..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ind w:left="1416" w:firstLine="708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Telefoon</w:t>
      </w:r>
      <w:r w:rsidRPr="00200862">
        <w:rPr>
          <w:rFonts w:ascii="Arial" w:hAnsi="Arial" w:cs="Arial"/>
          <w:szCs w:val="24"/>
        </w:rPr>
        <w:tab/>
      </w:r>
      <w:r w:rsidR="00200862">
        <w:rPr>
          <w:rFonts w:ascii="Arial" w:hAnsi="Arial" w:cs="Arial"/>
          <w:szCs w:val="24"/>
        </w:rPr>
        <w:tab/>
      </w:r>
      <w:r w:rsidRPr="00200862">
        <w:rPr>
          <w:rFonts w:ascii="Arial" w:hAnsi="Arial" w:cs="Arial"/>
          <w:szCs w:val="24"/>
        </w:rPr>
        <w:tab/>
        <w:t>: …………………………………………..</w:t>
      </w:r>
    </w:p>
    <w:p w:rsidR="005E4BB2" w:rsidRPr="00200862" w:rsidRDefault="005E4BB2">
      <w:pPr>
        <w:pStyle w:val="Plattetekst"/>
        <w:rPr>
          <w:rFonts w:ascii="Arial" w:hAnsi="Arial" w:cs="Arial"/>
          <w:szCs w:val="24"/>
        </w:rPr>
      </w:pPr>
    </w:p>
    <w:p w:rsidR="005E4BB2" w:rsidRPr="00200862" w:rsidRDefault="001F4253">
      <w:pPr>
        <w:pStyle w:val="Plattetekst"/>
        <w:ind w:left="1416" w:firstLine="708"/>
        <w:rPr>
          <w:rFonts w:ascii="Arial" w:hAnsi="Arial" w:cs="Arial"/>
          <w:szCs w:val="24"/>
        </w:rPr>
      </w:pPr>
      <w:r w:rsidRPr="00200862">
        <w:rPr>
          <w:rFonts w:ascii="Arial" w:hAnsi="Arial" w:cs="Arial"/>
          <w:szCs w:val="24"/>
        </w:rPr>
        <w:t>Aantal volwassenen</w:t>
      </w:r>
      <w:r w:rsidRPr="00200862">
        <w:rPr>
          <w:rFonts w:ascii="Arial" w:hAnsi="Arial" w:cs="Arial"/>
          <w:szCs w:val="24"/>
        </w:rPr>
        <w:tab/>
        <w:t>: …………………………………………..</w:t>
      </w:r>
    </w:p>
    <w:p w:rsidR="00200862" w:rsidRDefault="00200862" w:rsidP="00200862">
      <w:pPr>
        <w:pStyle w:val="Plattetekst"/>
        <w:rPr>
          <w:rFonts w:ascii="Arial" w:hAnsi="Arial" w:cs="Arial"/>
          <w:szCs w:val="24"/>
        </w:rPr>
      </w:pPr>
    </w:p>
    <w:p w:rsidR="001F4253" w:rsidRDefault="001F4253" w:rsidP="00064294">
      <w:pPr>
        <w:pStyle w:val="Plattetekst"/>
        <w:ind w:left="1416" w:firstLine="708"/>
      </w:pPr>
      <w:r w:rsidRPr="00200862">
        <w:rPr>
          <w:rFonts w:ascii="Arial" w:hAnsi="Arial" w:cs="Arial"/>
          <w:szCs w:val="24"/>
        </w:rPr>
        <w:t>Aantal kinderen</w:t>
      </w:r>
      <w:r w:rsidRPr="00200862">
        <w:rPr>
          <w:rFonts w:ascii="Arial" w:hAnsi="Arial" w:cs="Arial"/>
          <w:szCs w:val="24"/>
        </w:rPr>
        <w:tab/>
      </w:r>
      <w:r w:rsidR="00200862">
        <w:rPr>
          <w:rFonts w:ascii="Arial" w:hAnsi="Arial" w:cs="Arial"/>
          <w:szCs w:val="24"/>
        </w:rPr>
        <w:tab/>
      </w:r>
      <w:r w:rsidRPr="00200862">
        <w:rPr>
          <w:rFonts w:ascii="Arial" w:hAnsi="Arial" w:cs="Arial"/>
          <w:szCs w:val="24"/>
        </w:rPr>
        <w:t>: …………………………………………..</w:t>
      </w:r>
    </w:p>
    <w:sectPr w:rsidR="001F4253" w:rsidSect="005E4BB2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7D" w:rsidRDefault="00C7007D">
      <w:r>
        <w:separator/>
      </w:r>
    </w:p>
  </w:endnote>
  <w:endnote w:type="continuationSeparator" w:id="0">
    <w:p w:rsidR="00C7007D" w:rsidRDefault="00C7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7D" w:rsidRDefault="00C7007D">
      <w:r>
        <w:separator/>
      </w:r>
    </w:p>
  </w:footnote>
  <w:footnote w:type="continuationSeparator" w:id="0">
    <w:p w:rsidR="00C7007D" w:rsidRDefault="00C70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62"/>
    <w:rsid w:val="00064294"/>
    <w:rsid w:val="00073120"/>
    <w:rsid w:val="001F4253"/>
    <w:rsid w:val="00200862"/>
    <w:rsid w:val="00251B13"/>
    <w:rsid w:val="004B2074"/>
    <w:rsid w:val="00524646"/>
    <w:rsid w:val="00567F15"/>
    <w:rsid w:val="005E4BB2"/>
    <w:rsid w:val="0063485E"/>
    <w:rsid w:val="0098764F"/>
    <w:rsid w:val="00C3378A"/>
    <w:rsid w:val="00C7007D"/>
    <w:rsid w:val="00DB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4BB2"/>
    <w:pPr>
      <w:suppressAutoHyphens/>
    </w:pPr>
    <w:rPr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5E4BB2"/>
  </w:style>
  <w:style w:type="character" w:styleId="Hyperlink">
    <w:name w:val="Hyperlink"/>
    <w:basedOn w:val="Standaardalinea-lettertype1"/>
    <w:rsid w:val="005E4BB2"/>
    <w:rPr>
      <w:color w:val="0000FF"/>
      <w:u w:val="single"/>
    </w:rPr>
  </w:style>
  <w:style w:type="character" w:styleId="GevolgdeHyperlink">
    <w:name w:val="FollowedHyperlink"/>
    <w:basedOn w:val="Standaardalinea-lettertype1"/>
    <w:rsid w:val="005E4BB2"/>
    <w:rPr>
      <w:color w:val="800080"/>
      <w:u w:val="single"/>
    </w:rPr>
  </w:style>
  <w:style w:type="character" w:customStyle="1" w:styleId="PlattetekstChar">
    <w:name w:val="Platte tekst Char"/>
    <w:basedOn w:val="Standaardalinea-lettertype1"/>
    <w:rsid w:val="005E4BB2"/>
    <w:rPr>
      <w:sz w:val="24"/>
    </w:rPr>
  </w:style>
  <w:style w:type="paragraph" w:customStyle="1" w:styleId="Kop">
    <w:name w:val="Kop"/>
    <w:basedOn w:val="Standaard"/>
    <w:next w:val="Plattetekst"/>
    <w:rsid w:val="005E4B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rsid w:val="005E4BB2"/>
    <w:rPr>
      <w:sz w:val="24"/>
    </w:rPr>
  </w:style>
  <w:style w:type="paragraph" w:styleId="Lijst">
    <w:name w:val="List"/>
    <w:basedOn w:val="Plattetekst"/>
    <w:rsid w:val="005E4BB2"/>
    <w:rPr>
      <w:rFonts w:cs="Arial"/>
    </w:rPr>
  </w:style>
  <w:style w:type="paragraph" w:styleId="Bijschrift">
    <w:name w:val="caption"/>
    <w:basedOn w:val="Standaard"/>
    <w:qFormat/>
    <w:rsid w:val="005E4B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rsid w:val="005E4BB2"/>
    <w:pPr>
      <w:suppressLineNumbers/>
    </w:pPr>
    <w:rPr>
      <w:rFonts w:cs="Arial"/>
    </w:rPr>
  </w:style>
  <w:style w:type="paragraph" w:styleId="Ballontekst">
    <w:name w:val="Balloon Text"/>
    <w:basedOn w:val="Standaard"/>
    <w:rsid w:val="005E4BB2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E4BB2"/>
    <w:rPr>
      <w:b/>
      <w:sz w:val="28"/>
    </w:rPr>
  </w:style>
  <w:style w:type="paragraph" w:styleId="Koptekst">
    <w:name w:val="header"/>
    <w:basedOn w:val="Standaard"/>
    <w:rsid w:val="005E4BB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E4BB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hofborne.nl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gmmulder@home.n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wijkbewoner,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wijkbewoner,</dc:title>
  <dc:creator>marcel</dc:creator>
  <cp:lastModifiedBy>anhwei</cp:lastModifiedBy>
  <cp:revision>2</cp:revision>
  <cp:lastPrinted>2016-01-20T18:28:00Z</cp:lastPrinted>
  <dcterms:created xsi:type="dcterms:W3CDTF">2016-01-20T18:34:00Z</dcterms:created>
  <dcterms:modified xsi:type="dcterms:W3CDTF">2016-01-20T18:34:00Z</dcterms:modified>
</cp:coreProperties>
</file>